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2652DC">
      <w:pPr>
        <w:jc w:val="center"/>
        <w:rPr>
          <w:b/>
          <w:sz w:val="44"/>
          <w:szCs w:val="44"/>
        </w:rPr>
      </w:pPr>
      <w:r>
        <w:rPr>
          <w:rFonts w:hint="eastAsia"/>
          <w:b/>
          <w:sz w:val="44"/>
          <w:szCs w:val="44"/>
        </w:rPr>
        <w:t>铜冠建安产业升级基地项目—</w:t>
      </w:r>
      <w:r w:rsidR="004D609E">
        <w:rPr>
          <w:rFonts w:hint="eastAsia"/>
          <w:b/>
          <w:sz w:val="44"/>
          <w:szCs w:val="44"/>
        </w:rPr>
        <w:t>初期雨水池、消防泵房及</w:t>
      </w:r>
      <w:r>
        <w:rPr>
          <w:rFonts w:hint="eastAsia"/>
          <w:b/>
          <w:sz w:val="44"/>
          <w:szCs w:val="44"/>
        </w:rPr>
        <w:t>毛石挡土墙工程</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5632D7">
        <w:rPr>
          <w:rFonts w:hint="eastAsia"/>
          <w:color w:val="000000" w:themeColor="text1"/>
          <w:sz w:val="32"/>
          <w:szCs w:val="32"/>
        </w:rPr>
        <w:t>5</w:t>
      </w:r>
      <w:r w:rsidR="002652DC">
        <w:rPr>
          <w:rFonts w:hint="eastAsia"/>
          <w:color w:val="000000" w:themeColor="text1"/>
          <w:sz w:val="32"/>
          <w:szCs w:val="32"/>
        </w:rPr>
        <w:t>5</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2652DC" w:rsidRDefault="00487F3E" w:rsidP="00C0395C">
      <w:pPr>
        <w:ind w:leftChars="200" w:left="1820" w:hangingChars="500" w:hanging="140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F05683">
        <w:rPr>
          <w:rFonts w:hint="eastAsia"/>
          <w:sz w:val="24"/>
          <w:szCs w:val="24"/>
          <w:u w:val="single"/>
        </w:rPr>
        <w:t xml:space="preserve">     </w:t>
      </w:r>
      <w:r w:rsidR="002652DC">
        <w:rPr>
          <w:rFonts w:hint="eastAsia"/>
          <w:sz w:val="24"/>
          <w:szCs w:val="24"/>
          <w:u w:val="single"/>
        </w:rPr>
        <w:t>铜冠建安产业升级基地项目—</w:t>
      </w:r>
      <w:r w:rsidR="004D609E">
        <w:rPr>
          <w:rFonts w:hint="eastAsia"/>
          <w:sz w:val="24"/>
          <w:szCs w:val="24"/>
          <w:u w:val="single"/>
        </w:rPr>
        <w:t>消防泵房</w:t>
      </w:r>
      <w:r w:rsidR="002652DC">
        <w:rPr>
          <w:rFonts w:hint="eastAsia"/>
          <w:sz w:val="24"/>
          <w:szCs w:val="24"/>
          <w:u w:val="single"/>
        </w:rPr>
        <w:t>、初期雨水池</w:t>
      </w:r>
      <w:r w:rsidR="002652DC">
        <w:rPr>
          <w:rFonts w:hint="eastAsia"/>
          <w:sz w:val="24"/>
          <w:szCs w:val="24"/>
          <w:u w:val="single"/>
        </w:rPr>
        <w:t xml:space="preserve">       </w:t>
      </w:r>
    </w:p>
    <w:p w:rsidR="00FE03D1" w:rsidRDefault="002652DC" w:rsidP="002652DC">
      <w:pPr>
        <w:ind w:leftChars="700" w:left="1470" w:firstLineChars="100" w:firstLine="240"/>
        <w:rPr>
          <w:sz w:val="24"/>
          <w:szCs w:val="24"/>
          <w:u w:val="single"/>
        </w:rPr>
      </w:pPr>
      <w:r>
        <w:rPr>
          <w:rFonts w:hint="eastAsia"/>
          <w:sz w:val="24"/>
          <w:szCs w:val="24"/>
          <w:u w:val="single"/>
        </w:rPr>
        <w:t xml:space="preserve">                   </w:t>
      </w:r>
      <w:r>
        <w:rPr>
          <w:rFonts w:hint="eastAsia"/>
          <w:sz w:val="24"/>
          <w:szCs w:val="24"/>
          <w:u w:val="single"/>
        </w:rPr>
        <w:t>及</w:t>
      </w:r>
      <w:r w:rsidR="004D609E">
        <w:rPr>
          <w:rFonts w:hint="eastAsia"/>
          <w:sz w:val="24"/>
          <w:szCs w:val="24"/>
          <w:u w:val="single"/>
        </w:rPr>
        <w:t>毛石挡土墙</w:t>
      </w:r>
      <w:r>
        <w:rPr>
          <w:rFonts w:hint="eastAsia"/>
          <w:sz w:val="24"/>
          <w:szCs w:val="24"/>
          <w:u w:val="single"/>
        </w:rPr>
        <w:t>工程</w:t>
      </w:r>
      <w:r w:rsidR="00487F3E">
        <w:rPr>
          <w:rFonts w:hint="eastAsia"/>
          <w:sz w:val="24"/>
          <w:szCs w:val="24"/>
          <w:u w:val="single"/>
        </w:rPr>
        <w:t>劳务分包</w:t>
      </w:r>
      <w:r w:rsidR="00487F3E">
        <w:rPr>
          <w:rFonts w:hint="eastAsia"/>
          <w:sz w:val="24"/>
          <w:szCs w:val="24"/>
          <w:u w:val="single"/>
        </w:rPr>
        <w:t xml:space="preserve">          </w:t>
      </w:r>
      <w:r w:rsidR="00D536B0">
        <w:rPr>
          <w:rFonts w:hint="eastAsia"/>
          <w:sz w:val="24"/>
          <w:szCs w:val="24"/>
          <w:u w:val="single"/>
        </w:rPr>
        <w:t xml:space="preserve">   </w:t>
      </w:r>
      <w:r w:rsidR="00487F3E">
        <w:rPr>
          <w:rFonts w:hint="eastAsia"/>
          <w:sz w:val="24"/>
          <w:szCs w:val="24"/>
          <w:u w:val="single"/>
        </w:rPr>
        <w:t xml:space="preserve">  </w:t>
      </w:r>
      <w:r w:rsidR="002805A1">
        <w:rPr>
          <w:rFonts w:hint="eastAsia"/>
          <w:sz w:val="24"/>
          <w:szCs w:val="24"/>
          <w:u w:val="single"/>
        </w:rPr>
        <w:t xml:space="preserve">                </w:t>
      </w:r>
      <w:r w:rsidR="00487F3E">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504B6" w:rsidRPr="002652DC" w:rsidRDefault="00487F3E" w:rsidP="002652DC">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2652DC">
        <w:rPr>
          <w:rFonts w:hint="eastAsia"/>
          <w:color w:val="000000"/>
          <w:sz w:val="28"/>
          <w:szCs w:val="28"/>
          <w:u w:val="single"/>
        </w:rPr>
        <w:t>10</w:t>
      </w:r>
      <w:r>
        <w:rPr>
          <w:rFonts w:hint="eastAsia"/>
          <w:color w:val="000000"/>
          <w:sz w:val="28"/>
          <w:szCs w:val="28"/>
          <w:u w:val="single"/>
        </w:rPr>
        <w:t>月</w:t>
      </w:r>
      <w:r w:rsidR="00330982">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p>
    <w:p w:rsidR="004D609E" w:rsidRPr="004D609E" w:rsidRDefault="002652DC" w:rsidP="004D609E">
      <w:pPr>
        <w:ind w:leftChars="200" w:left="2026" w:hangingChars="500" w:hanging="1606"/>
        <w:jc w:val="center"/>
        <w:rPr>
          <w:rFonts w:ascii="宋体" w:hAnsi="宋体"/>
          <w:b/>
          <w:bCs/>
          <w:sz w:val="32"/>
          <w:szCs w:val="32"/>
          <w:u w:val="single"/>
        </w:rPr>
      </w:pPr>
      <w:r>
        <w:rPr>
          <w:rFonts w:ascii="宋体" w:hAnsi="宋体" w:hint="eastAsia"/>
          <w:b/>
          <w:bCs/>
          <w:sz w:val="32"/>
          <w:szCs w:val="32"/>
        </w:rPr>
        <w:lastRenderedPageBreak/>
        <w:t>铜冠建安产业升级基地项目</w:t>
      </w:r>
      <w:r w:rsidRPr="004D609E">
        <w:rPr>
          <w:rFonts w:ascii="宋体" w:hAnsi="宋体" w:hint="eastAsia"/>
          <w:b/>
          <w:bCs/>
          <w:sz w:val="32"/>
          <w:szCs w:val="32"/>
          <w:u w:val="single"/>
        </w:rPr>
        <w:t>—</w:t>
      </w:r>
      <w:r w:rsidR="004D609E" w:rsidRPr="004D609E">
        <w:rPr>
          <w:rFonts w:ascii="宋体" w:hAnsi="宋体" w:hint="eastAsia"/>
          <w:b/>
          <w:bCs/>
          <w:sz w:val="32"/>
          <w:szCs w:val="32"/>
          <w:u w:val="single"/>
        </w:rPr>
        <w:t>消防泵房、初期雨</w:t>
      </w:r>
    </w:p>
    <w:p w:rsidR="00535B7B" w:rsidRDefault="004D609E" w:rsidP="004D609E">
      <w:pPr>
        <w:ind w:leftChars="200" w:left="2026" w:hangingChars="500" w:hanging="1606"/>
        <w:jc w:val="center"/>
        <w:rPr>
          <w:rFonts w:ascii="宋体" w:hAnsi="宋体"/>
          <w:b/>
          <w:bCs/>
          <w:sz w:val="32"/>
          <w:szCs w:val="32"/>
        </w:rPr>
      </w:pPr>
      <w:r w:rsidRPr="004D609E">
        <w:rPr>
          <w:rFonts w:ascii="宋体" w:hAnsi="宋体" w:hint="eastAsia"/>
          <w:b/>
          <w:bCs/>
          <w:sz w:val="32"/>
          <w:szCs w:val="32"/>
          <w:u w:val="single"/>
        </w:rPr>
        <w:t>水池及毛石挡土墙</w:t>
      </w:r>
      <w:r w:rsidR="002652DC">
        <w:rPr>
          <w:rFonts w:ascii="宋体" w:hAnsi="宋体" w:hint="eastAsia"/>
          <w:b/>
          <w:bCs/>
          <w:sz w:val="32"/>
          <w:szCs w:val="32"/>
        </w:rPr>
        <w:t>工程</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2652DC">
        <w:rPr>
          <w:rFonts w:hint="eastAsia"/>
          <w:b/>
          <w:color w:val="000000" w:themeColor="text1"/>
          <w:sz w:val="24"/>
          <w:szCs w:val="24"/>
          <w:u w:val="single"/>
        </w:rPr>
        <w:t>铜冠建安产业升级基地项目—</w:t>
      </w:r>
      <w:r w:rsidR="004D609E">
        <w:rPr>
          <w:rFonts w:hint="eastAsia"/>
          <w:b/>
          <w:color w:val="000000" w:themeColor="text1"/>
          <w:sz w:val="24"/>
          <w:szCs w:val="24"/>
          <w:u w:val="single"/>
        </w:rPr>
        <w:t>消防泵房</w:t>
      </w:r>
      <w:r w:rsidR="002652DC">
        <w:rPr>
          <w:rFonts w:hint="eastAsia"/>
          <w:b/>
          <w:color w:val="000000" w:themeColor="text1"/>
          <w:sz w:val="24"/>
          <w:szCs w:val="24"/>
          <w:u w:val="single"/>
        </w:rPr>
        <w:t>、初期雨水池及</w:t>
      </w:r>
      <w:r w:rsidR="004D609E">
        <w:rPr>
          <w:rFonts w:hint="eastAsia"/>
          <w:b/>
          <w:color w:val="000000" w:themeColor="text1"/>
          <w:sz w:val="24"/>
          <w:szCs w:val="24"/>
          <w:u w:val="single"/>
        </w:rPr>
        <w:t>毛石挡土墙</w:t>
      </w:r>
      <w:r w:rsidR="002652DC">
        <w:rPr>
          <w:rFonts w:hint="eastAsia"/>
          <w:b/>
          <w:color w:val="000000" w:themeColor="text1"/>
          <w:sz w:val="24"/>
          <w:szCs w:val="24"/>
          <w:u w:val="single"/>
        </w:rPr>
        <w:t>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1292A">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2652DC">
        <w:rPr>
          <w:rFonts w:ascii="宋体" w:hAnsi="宋体" w:hint="eastAsia"/>
          <w:color w:val="000000" w:themeColor="text1"/>
          <w:sz w:val="24"/>
          <w:szCs w:val="24"/>
        </w:rPr>
        <w:t>3</w:t>
      </w:r>
      <w:r w:rsidR="008837C9">
        <w:rPr>
          <w:rFonts w:ascii="宋体" w:hAnsi="宋体" w:hint="eastAsia"/>
          <w:color w:val="000000" w:themeColor="text1"/>
          <w:sz w:val="24"/>
          <w:szCs w:val="24"/>
        </w:rPr>
        <w:t>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21292A">
        <w:rPr>
          <w:rFonts w:ascii="宋体" w:hAnsi="宋体" w:hint="eastAsia"/>
          <w:color w:val="000000" w:themeColor="text1"/>
          <w:sz w:val="24"/>
          <w:szCs w:val="24"/>
          <w:highlight w:val="yellow"/>
        </w:rPr>
        <w:t>综合</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sidR="004D609E">
        <w:rPr>
          <w:rFonts w:ascii="宋体" w:hAnsi="宋体" w:cs="宋体" w:hint="eastAsia"/>
          <w:color w:val="000000" w:themeColor="text1"/>
          <w:sz w:val="24"/>
          <w:szCs w:val="24"/>
          <w:highlight w:val="yellow"/>
        </w:rPr>
        <w:t>胡升辉</w:t>
      </w:r>
      <w:proofErr w:type="gramEnd"/>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21292A">
        <w:rPr>
          <w:rFonts w:ascii="宋体" w:hAnsi="宋体" w:hint="eastAsia"/>
          <w:color w:val="000000"/>
          <w:sz w:val="24"/>
          <w:szCs w:val="24"/>
        </w:rPr>
        <w:t>1</w:t>
      </w:r>
      <w:r w:rsidR="004D609E" w:rsidRPr="004D609E">
        <w:rPr>
          <w:rFonts w:ascii="宋体" w:hAnsi="宋体"/>
          <w:color w:val="FF0000"/>
          <w:sz w:val="24"/>
          <w:szCs w:val="24"/>
          <w:highlight w:val="yellow"/>
        </w:rPr>
        <w:t>3965207025</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w:t>
      </w:r>
      <w:r>
        <w:rPr>
          <w:rFonts w:ascii="宋体" w:hAnsi="宋体"/>
          <w:color w:val="000000"/>
          <w:sz w:val="24"/>
          <w:szCs w:val="24"/>
        </w:rPr>
        <w:lastRenderedPageBreak/>
        <w:t>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1292A">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5632D7">
        <w:rPr>
          <w:rFonts w:ascii="宋体" w:hAnsi="宋体" w:cs="宋体" w:hint="eastAsia"/>
          <w:b/>
          <w:bCs/>
          <w:color w:val="FF0000"/>
          <w:sz w:val="24"/>
          <w:szCs w:val="24"/>
          <w:u w:val="single"/>
        </w:rPr>
        <w:t>1</w:t>
      </w:r>
      <w:r w:rsidR="00CC2A5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CC2A52">
        <w:rPr>
          <w:rFonts w:ascii="宋体" w:hAnsi="宋体" w:cs="宋体" w:hint="eastAsia"/>
          <w:sz w:val="24"/>
          <w:szCs w:val="24"/>
        </w:rPr>
        <w:t>格</w:t>
      </w:r>
      <w:r>
        <w:rPr>
          <w:rFonts w:ascii="宋体" w:hAnsi="宋体" w:cs="宋体" w:hint="eastAsia"/>
          <w:sz w:val="24"/>
          <w:szCs w:val="24"/>
        </w:rPr>
        <w:t>审查，审查通过后填写报名登记表（</w:t>
      </w:r>
      <w:r w:rsidRPr="003A4FE0">
        <w:rPr>
          <w:rFonts w:ascii="宋体" w:hAnsi="宋体" w:cs="宋体" w:hint="eastAsia"/>
          <w:color w:val="FF0000"/>
          <w:sz w:val="24"/>
          <w:szCs w:val="24"/>
        </w:rPr>
        <w:t>申明：未进行报名登记的潜在投标人，投标文件在开标时</w:t>
      </w:r>
      <w:proofErr w:type="gramStart"/>
      <w:r w:rsidRPr="003A4FE0">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w:t>
      </w:r>
      <w:r>
        <w:rPr>
          <w:rFonts w:ascii="宋体" w:hAnsi="宋体" w:hint="eastAsia"/>
          <w:color w:val="000000"/>
          <w:sz w:val="24"/>
          <w:szCs w:val="24"/>
        </w:rPr>
        <w:lastRenderedPageBreak/>
        <w:t>提供特种作业操作证复印件）。</w:t>
      </w:r>
    </w:p>
    <w:p w:rsidR="003A4FE0"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sidR="00D776C9">
        <w:rPr>
          <w:rFonts w:ascii="宋体" w:hAnsi="宋体" w:hint="eastAsia"/>
          <w:color w:val="000000"/>
          <w:sz w:val="24"/>
          <w:szCs w:val="24"/>
        </w:rPr>
        <w:t>及报价说明内容</w:t>
      </w:r>
      <w:r>
        <w:rPr>
          <w:rFonts w:ascii="宋体" w:hAnsi="宋体" w:hint="eastAsia"/>
          <w:color w:val="000000"/>
          <w:sz w:val="24"/>
          <w:szCs w:val="24"/>
        </w:rPr>
        <w:t>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sidR="003A4FE0">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CC2A52">
        <w:rPr>
          <w:rFonts w:ascii="宋体" w:hAnsi="宋体" w:hint="eastAsia"/>
          <w:color w:val="000000"/>
          <w:sz w:val="24"/>
          <w:szCs w:val="24"/>
        </w:rPr>
        <w:t>12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5632D7">
        <w:rPr>
          <w:rFonts w:ascii="宋体" w:hAnsi="宋体" w:hint="eastAsia"/>
          <w:color w:val="000000"/>
          <w:sz w:val="24"/>
          <w:szCs w:val="24"/>
        </w:rPr>
        <w:t>1</w:t>
      </w:r>
      <w:r w:rsidR="0021292A">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rsidP="003A4FE0">
      <w:pPr>
        <w:spacing w:line="540" w:lineRule="exact"/>
        <w:jc w:val="center"/>
        <w:rPr>
          <w:rFonts w:ascii="宋体" w:hAnsi="宋体" w:cs="宋体"/>
          <w:color w:val="FF0000"/>
          <w:sz w:val="28"/>
          <w:szCs w:val="28"/>
        </w:rPr>
      </w:pPr>
    </w:p>
    <w:p w:rsidR="00D776C9" w:rsidRDefault="00D776C9" w:rsidP="00D776C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776C9" w:rsidRDefault="00D776C9" w:rsidP="00D776C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sidR="004D3CE4">
        <w:rPr>
          <w:rFonts w:ascii="宋体" w:hAnsi="宋体" w:cs="宋体" w:hint="eastAsia"/>
          <w:sz w:val="28"/>
          <w:szCs w:val="28"/>
        </w:rPr>
        <w:t>3</w:t>
      </w:r>
      <w:r>
        <w:rPr>
          <w:rFonts w:ascii="宋体" w:hAnsi="宋体" w:cs="宋体" w:hint="eastAsia"/>
          <w:sz w:val="28"/>
          <w:szCs w:val="28"/>
        </w:rPr>
        <w:t>0人。且同意附件二报价说明</w:t>
      </w:r>
      <w:r w:rsidR="00FA4EB5">
        <w:rPr>
          <w:rFonts w:ascii="宋体" w:hAnsi="宋体" w:cs="宋体" w:hint="eastAsia"/>
          <w:sz w:val="28"/>
          <w:szCs w:val="28"/>
        </w:rPr>
        <w:t>中</w:t>
      </w:r>
      <w:r>
        <w:rPr>
          <w:rFonts w:ascii="宋体" w:hAnsi="宋体" w:cs="宋体" w:hint="eastAsia"/>
          <w:sz w:val="28"/>
          <w:szCs w:val="28"/>
        </w:rPr>
        <w:t>所有内容。</w:t>
      </w:r>
    </w:p>
    <w:p w:rsidR="0025380E" w:rsidRPr="0025380E" w:rsidRDefault="0025380E" w:rsidP="0025380E">
      <w:pPr>
        <w:spacing w:line="540" w:lineRule="exact"/>
        <w:rPr>
          <w:rFonts w:ascii="宋体" w:hAnsi="宋体" w:cs="宋体"/>
          <w:color w:val="FF0000"/>
          <w:sz w:val="28"/>
          <w:szCs w:val="28"/>
        </w:rPr>
      </w:pPr>
    </w:p>
    <w:p w:rsidR="003A4FE0" w:rsidRDefault="003A4FE0" w:rsidP="003A4FE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A4FE0" w:rsidRDefault="003A4FE0" w:rsidP="003A4FE0">
      <w:pPr>
        <w:spacing w:line="540" w:lineRule="exact"/>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A4FE0" w:rsidRDefault="003A4FE0" w:rsidP="003A4FE0">
      <w:pPr>
        <w:spacing w:line="440" w:lineRule="exact"/>
        <w:rPr>
          <w:rFonts w:ascii="宋体" w:hAnsi="宋体" w:cs="宋体"/>
          <w:color w:val="FF0000"/>
          <w:sz w:val="28"/>
          <w:szCs w:val="28"/>
        </w:rPr>
      </w:pPr>
    </w:p>
    <w:p w:rsidR="003A4FE0" w:rsidRDefault="003A4FE0" w:rsidP="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sectPr w:rsidR="003A4FE0">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2652DC">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铜冠建安产业升级基地项目—毛石挡土墙、初期雨水池及消防泵房工程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2652DC">
        <w:rPr>
          <w:rFonts w:ascii="宋体" w:hAnsi="宋体" w:hint="eastAsia"/>
          <w:b/>
          <w:bCs/>
          <w:sz w:val="24"/>
          <w:szCs w:val="24"/>
        </w:rPr>
        <w:t>铜冠建安产业升级基地项目—毛石挡土墙、初期雨水池及消防泵房工程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F05683" w:rsidTr="00FF740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05683" w:rsidRDefault="00F05683" w:rsidP="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05683" w:rsidRDefault="00F05683" w:rsidP="005632D7">
            <w:pPr>
              <w:jc w:val="center"/>
              <w:rPr>
                <w:rFonts w:ascii="宋体" w:hAnsi="宋体" w:cs="宋体"/>
                <w:b/>
                <w:bCs/>
                <w:kern w:val="0"/>
                <w:sz w:val="20"/>
              </w:rPr>
            </w:pPr>
            <w:r>
              <w:rPr>
                <w:rFonts w:ascii="宋体" w:hAnsi="宋体" w:cs="宋体" w:hint="eastAsia"/>
                <w:b/>
                <w:kern w:val="0"/>
                <w:sz w:val="20"/>
              </w:rPr>
              <w:t>劳务报价（不含增值税）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备注</w:t>
            </w:r>
          </w:p>
        </w:tc>
      </w:tr>
      <w:tr w:rsidR="00F05683" w:rsidTr="0021292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8461AF">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05683" w:rsidRDefault="00F05683">
            <w:pPr>
              <w:widowControl/>
              <w:jc w:val="left"/>
              <w:rPr>
                <w:rFonts w:ascii="宋体" w:hAnsi="宋体" w:cs="宋体"/>
                <w:kern w:val="0"/>
                <w:sz w:val="20"/>
              </w:rPr>
            </w:pPr>
          </w:p>
        </w:tc>
      </w:tr>
      <w:tr w:rsidR="00AE15BE"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652DC">
            <w:pPr>
              <w:widowControl/>
              <w:jc w:val="center"/>
              <w:rPr>
                <w:rFonts w:ascii="宋体" w:hAnsi="宋体" w:cs="宋体"/>
                <w:kern w:val="0"/>
                <w:sz w:val="18"/>
                <w:szCs w:val="18"/>
              </w:rPr>
            </w:pPr>
            <w:r>
              <w:rPr>
                <w:rFonts w:ascii="宋体" w:hAnsi="宋体" w:cs="宋体" w:hint="eastAsia"/>
                <w:kern w:val="0"/>
                <w:sz w:val="18"/>
                <w:szCs w:val="18"/>
              </w:rPr>
              <w:t>毛石挡土墙砌筑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AE15BE">
            <w:pPr>
              <w:widowControl/>
              <w:jc w:val="center"/>
              <w:rPr>
                <w:rFonts w:ascii="宋体" w:hAnsi="宋体" w:cs="宋体"/>
                <w:kern w:val="0"/>
                <w:sz w:val="18"/>
                <w:szCs w:val="18"/>
              </w:rPr>
            </w:pPr>
            <w:r>
              <w:rPr>
                <w:rFonts w:ascii="宋体" w:hAnsi="宋体" w:cs="宋体" w:hint="eastAsia"/>
                <w:kern w:val="0"/>
                <w:sz w:val="18"/>
                <w:szCs w:val="18"/>
              </w:rPr>
              <w:t>1200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9145D9">
            <w:pPr>
              <w:jc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480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576000.00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652DC">
            <w:pPr>
              <w:widowControl/>
              <w:rPr>
                <w:rFonts w:ascii="宋体" w:hAnsi="宋体" w:cs="宋体"/>
                <w:color w:val="000000"/>
                <w:kern w:val="0"/>
                <w:sz w:val="18"/>
                <w:szCs w:val="18"/>
              </w:rPr>
            </w:pPr>
            <w:r>
              <w:rPr>
                <w:rFonts w:ascii="宋体" w:hAnsi="宋体" w:cs="宋体" w:hint="eastAsia"/>
                <w:color w:val="000000"/>
                <w:kern w:val="0"/>
                <w:sz w:val="18"/>
                <w:szCs w:val="18"/>
              </w:rPr>
              <w:t>浆砌毛石挡土墙，勾缝施工；含所有人工、材料、机械。</w:t>
            </w:r>
          </w:p>
        </w:tc>
      </w:tr>
      <w:tr w:rsidR="00AE15BE"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F82F0C">
            <w:pPr>
              <w:widowControl/>
              <w:jc w:val="center"/>
              <w:rPr>
                <w:rFonts w:ascii="宋体" w:hAnsi="宋体" w:cs="宋体"/>
                <w:kern w:val="0"/>
                <w:sz w:val="18"/>
                <w:szCs w:val="18"/>
              </w:rPr>
            </w:pPr>
            <w:r>
              <w:rPr>
                <w:rFonts w:ascii="宋体" w:hAnsi="宋体" w:cs="宋体" w:hint="eastAsia"/>
                <w:kern w:val="0"/>
                <w:sz w:val="18"/>
                <w:szCs w:val="18"/>
              </w:rPr>
              <w:t>雨水池混凝土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F82F0C">
            <w:pPr>
              <w:widowControl/>
              <w:jc w:val="center"/>
              <w:rPr>
                <w:rFonts w:ascii="宋体" w:hAnsi="宋体" w:cs="宋体"/>
                <w:kern w:val="0"/>
                <w:sz w:val="18"/>
                <w:szCs w:val="18"/>
              </w:rPr>
            </w:pPr>
            <w:r>
              <w:rPr>
                <w:rFonts w:ascii="宋体" w:hAnsi="宋体" w:cs="宋体" w:hint="eastAsia"/>
                <w:kern w:val="0"/>
                <w:sz w:val="18"/>
                <w:szCs w:val="18"/>
              </w:rPr>
              <w:t>750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F82F0C">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F82F0C">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18750.00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6B09DD">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AE15BE"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706807">
            <w:pPr>
              <w:widowControl/>
              <w:jc w:val="center"/>
              <w:textAlignment w:val="center"/>
              <w:rPr>
                <w:rFonts w:ascii="宋体" w:hAnsi="宋体" w:cs="宋体"/>
                <w:kern w:val="0"/>
                <w:sz w:val="18"/>
                <w:szCs w:val="18"/>
              </w:rPr>
            </w:pPr>
            <w:r>
              <w:rPr>
                <w:rFonts w:ascii="宋体" w:hAnsi="宋体" w:cs="宋体" w:hint="eastAsia"/>
                <w:kern w:val="0"/>
                <w:sz w:val="18"/>
                <w:szCs w:val="18"/>
              </w:rPr>
              <w:t>雨水池</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706807">
            <w:pPr>
              <w:widowControl/>
              <w:jc w:val="center"/>
              <w:rPr>
                <w:rFonts w:ascii="宋体" w:hAnsi="宋体" w:cs="宋体"/>
                <w:kern w:val="0"/>
                <w:sz w:val="18"/>
                <w:szCs w:val="18"/>
              </w:rPr>
            </w:pPr>
            <w:r>
              <w:rPr>
                <w:rFonts w:ascii="宋体" w:hAnsi="宋体" w:cs="宋体" w:hint="eastAsia"/>
                <w:kern w:val="0"/>
                <w:sz w:val="18"/>
                <w:szCs w:val="18"/>
              </w:rPr>
              <w:t>2100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706807">
            <w:pPr>
              <w:jc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147000.00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Pr="00AE15BE" w:rsidRDefault="00AE15BE" w:rsidP="00AE15BE">
            <w:pPr>
              <w:widowControl/>
              <w:jc w:val="left"/>
              <w:rPr>
                <w:rFonts w:ascii="宋体" w:hAnsi="宋体" w:cs="宋体"/>
                <w:bCs/>
                <w:color w:val="FF0000"/>
                <w:kern w:val="0"/>
                <w:sz w:val="18"/>
                <w:szCs w:val="18"/>
              </w:rPr>
            </w:pPr>
            <w:r w:rsidRPr="009C7CAA">
              <w:rPr>
                <w:rFonts w:ascii="宋体" w:hAnsi="宋体" w:cs="宋体" w:hint="eastAsia"/>
                <w:kern w:val="0"/>
                <w:sz w:val="18"/>
                <w:szCs w:val="18"/>
              </w:rPr>
              <w:t>承包范围内的工序内容：包工包料、包机械工具、包辅材（穿墙螺杆、止水螺杆、PVC套管、钢丝网、水泥支撑、密封条、铁丝、铁钉、山型扣件、螺母螺帽、步步紧、模板定位</w:t>
            </w:r>
            <w:proofErr w:type="gramStart"/>
            <w:r w:rsidRPr="009C7CAA">
              <w:rPr>
                <w:rFonts w:ascii="宋体" w:hAnsi="宋体" w:cs="宋体" w:hint="eastAsia"/>
                <w:kern w:val="0"/>
                <w:sz w:val="18"/>
                <w:szCs w:val="18"/>
              </w:rPr>
              <w:t>砼</w:t>
            </w:r>
            <w:proofErr w:type="gramEnd"/>
            <w:r w:rsidRPr="009C7CAA">
              <w:rPr>
                <w:rFonts w:ascii="宋体" w:hAnsi="宋体" w:cs="宋体" w:hint="eastAsia"/>
                <w:kern w:val="0"/>
                <w:sz w:val="18"/>
                <w:szCs w:val="18"/>
              </w:rPr>
              <w:t>支撑等）、模板支撑体系架子搭拆、楼层楼板漏浆贴、</w:t>
            </w:r>
            <w:proofErr w:type="gramStart"/>
            <w:r w:rsidRPr="009C7CAA">
              <w:rPr>
                <w:rFonts w:ascii="宋体" w:hAnsi="宋体" w:cs="宋体" w:hint="eastAsia"/>
                <w:kern w:val="0"/>
                <w:sz w:val="18"/>
                <w:szCs w:val="18"/>
              </w:rPr>
              <w:t>后浇带及</w:t>
            </w:r>
            <w:proofErr w:type="gramEnd"/>
            <w:r w:rsidRPr="009C7CAA">
              <w:rPr>
                <w:rFonts w:ascii="宋体" w:hAnsi="宋体" w:cs="宋体" w:hint="eastAsia"/>
                <w:kern w:val="0"/>
                <w:sz w:val="18"/>
                <w:szCs w:val="18"/>
              </w:rPr>
              <w:t>施工缝钢丝网安装等木工施工一切内容及辅材（不含脚手架钢管及扣件租赁费）。</w:t>
            </w:r>
            <w:r w:rsidRPr="009C7CAA">
              <w:rPr>
                <w:rFonts w:ascii="宋体" w:hAnsi="宋体" w:cs="宋体" w:hint="eastAsia"/>
                <w:bCs/>
                <w:kern w:val="0"/>
                <w:sz w:val="18"/>
                <w:szCs w:val="18"/>
              </w:rPr>
              <w:t>包质量、包工期、包安全、包文明施工、包验收，自负盈亏，符合创建市级文明工地验收发生的一切费用，</w:t>
            </w:r>
            <w:r w:rsidRPr="003E75DA">
              <w:rPr>
                <w:rFonts w:ascii="宋体" w:hAnsi="宋体" w:cs="宋体" w:hint="eastAsia"/>
                <w:bCs/>
                <w:color w:val="FF0000"/>
                <w:kern w:val="0"/>
                <w:sz w:val="18"/>
                <w:szCs w:val="18"/>
              </w:rPr>
              <w:t>注：如需垂直运输，则为吊车配合。</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雨水池钢筋制安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1A4E">
            <w:pPr>
              <w:widowControl/>
              <w:jc w:val="center"/>
              <w:textAlignment w:val="center"/>
              <w:rPr>
                <w:rFonts w:ascii="宋体" w:hAnsi="宋体" w:cs="宋体"/>
                <w:kern w:val="0"/>
                <w:sz w:val="18"/>
                <w:szCs w:val="18"/>
                <w:highlight w:val="yellow"/>
              </w:rPr>
            </w:pPr>
            <w:r w:rsidRPr="005E6BCE">
              <w:rPr>
                <w:rFonts w:ascii="宋体" w:hAnsi="宋体" w:cs="宋体" w:hint="eastAsia"/>
                <w:kern w:val="0"/>
                <w:sz w:val="18"/>
                <w:szCs w:val="18"/>
              </w:rPr>
              <w:t>8</w:t>
            </w:r>
            <w:r>
              <w:rPr>
                <w:rFonts w:ascii="宋体" w:hAnsi="宋体" w:cs="宋体" w:hint="eastAsia"/>
                <w:kern w:val="0"/>
                <w:sz w:val="18"/>
                <w:szCs w:val="18"/>
              </w:rPr>
              <w:t>0</w:t>
            </w:r>
            <w:r w:rsidRPr="005E6BCE">
              <w:rPr>
                <w:rFonts w:ascii="宋体" w:hAnsi="宋体" w:cs="宋体" w:hint="eastAsia"/>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72000.00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9145D9">
            <w:pPr>
              <w:widowControl/>
              <w:rPr>
                <w:rFonts w:ascii="宋体" w:hAnsi="宋体" w:cs="宋体"/>
                <w:color w:val="000000"/>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F128E9">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1050.00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jc w:val="center"/>
              <w:rPr>
                <w:rFonts w:ascii="宋体" w:hAnsi="宋体" w:cs="宋体"/>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lastRenderedPageBreak/>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rPr>
                <w:rFonts w:ascii="宋体" w:hAnsi="宋体" w:cs="宋体"/>
                <w:color w:val="FF0000"/>
                <w:kern w:val="0"/>
                <w:sz w:val="18"/>
                <w:szCs w:val="18"/>
              </w:rPr>
            </w:pPr>
            <w:r w:rsidRPr="00B47E7A">
              <w:rPr>
                <w:rFonts w:ascii="宋体" w:hAnsi="宋体" w:cs="宋体" w:hint="eastAsia"/>
                <w:color w:val="FF0000"/>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1000.00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kern w:val="0"/>
                <w:sz w:val="18"/>
                <w:szCs w:val="18"/>
              </w:rPr>
            </w:pPr>
            <w:r>
              <w:rPr>
                <w:rFonts w:ascii="宋体" w:hAnsi="宋体" w:cs="宋体" w:hint="eastAsia"/>
                <w:kern w:val="0"/>
                <w:sz w:val="18"/>
                <w:szCs w:val="18"/>
              </w:rPr>
              <w:t>垫层、独立基础混凝土浇筑、收光、现浇面薄膜覆盖养护；薄膜班组自购</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框架柱梁板结构混凝土浇筑和养护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120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rPr>
                <w:rFonts w:ascii="宋体" w:hAnsi="宋体" w:cs="宋体"/>
                <w:color w:val="FF0000"/>
                <w:kern w:val="0"/>
                <w:sz w:val="18"/>
                <w:szCs w:val="18"/>
              </w:rPr>
            </w:pPr>
            <w:r w:rsidRPr="00B47E7A">
              <w:rPr>
                <w:rFonts w:ascii="宋体" w:hAnsi="宋体" w:cs="宋体"/>
                <w:color w:val="FF0000"/>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3600.00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jc w:val="center"/>
              <w:rPr>
                <w:rFonts w:ascii="宋体" w:hAnsi="宋体" w:cs="宋体"/>
                <w:kern w:val="0"/>
                <w:sz w:val="18"/>
                <w:szCs w:val="18"/>
              </w:rPr>
            </w:pPr>
            <w:r>
              <w:rPr>
                <w:rFonts w:ascii="宋体" w:hAnsi="宋体" w:cs="宋体" w:hint="eastAsia"/>
                <w:kern w:val="0"/>
                <w:sz w:val="18"/>
                <w:szCs w:val="18"/>
              </w:rPr>
              <w:t>二次结构混凝土（自拌）</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textAlignment w:val="center"/>
              <w:rPr>
                <w:rFonts w:ascii="宋体" w:hAnsi="宋体" w:cs="宋体"/>
                <w:color w:val="FF0000"/>
                <w:kern w:val="0"/>
                <w:sz w:val="18"/>
                <w:szCs w:val="18"/>
              </w:rPr>
            </w:pPr>
            <w:r w:rsidRPr="00B47E7A">
              <w:rPr>
                <w:rFonts w:ascii="宋体" w:hAnsi="宋体" w:cs="宋体" w:hint="eastAsia"/>
                <w:color w:val="FF0000"/>
                <w:kern w:val="0"/>
                <w:sz w:val="18"/>
                <w:szCs w:val="18"/>
              </w:rPr>
              <w:t>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1600.00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B13190">
            <w:pPr>
              <w:widowControl/>
              <w:jc w:val="center"/>
              <w:rPr>
                <w:kern w:val="0"/>
                <w:sz w:val="20"/>
              </w:rPr>
            </w:pPr>
            <w:r>
              <w:rPr>
                <w:rFonts w:hint="eastAsia"/>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rPr>
                <w:rFonts w:ascii="宋体" w:hAnsi="宋体" w:cs="宋体"/>
                <w:color w:val="FF0000"/>
                <w:kern w:val="0"/>
                <w:sz w:val="18"/>
                <w:szCs w:val="18"/>
              </w:rPr>
            </w:pPr>
            <w:r w:rsidRPr="00B47E7A">
              <w:rPr>
                <w:rFonts w:ascii="宋体" w:hAnsi="宋体" w:cs="宋体"/>
                <w:color w:val="FF0000"/>
                <w:kern w:val="0"/>
                <w:sz w:val="18"/>
                <w:szCs w:val="18"/>
              </w:rPr>
              <w:t>170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8500.00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B13190">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砖砌体</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150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rPr>
                <w:rFonts w:ascii="宋体" w:hAnsi="宋体" w:cs="宋体"/>
                <w:color w:val="FF0000"/>
                <w:kern w:val="0"/>
                <w:sz w:val="18"/>
                <w:szCs w:val="18"/>
              </w:rPr>
            </w:pPr>
            <w:r w:rsidRPr="00B47E7A">
              <w:rPr>
                <w:rFonts w:ascii="宋体" w:hAnsi="宋体" w:cs="宋体"/>
                <w:color w:val="FF0000"/>
                <w:kern w:val="0"/>
                <w:sz w:val="18"/>
                <w:szCs w:val="18"/>
              </w:rPr>
              <w:t>170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25500.00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kern w:val="0"/>
                <w:sz w:val="18"/>
                <w:szCs w:val="18"/>
              </w:rPr>
            </w:pPr>
            <w:r>
              <w:rPr>
                <w:rFonts w:ascii="宋体" w:hAnsi="宋体" w:cs="宋体" w:hint="eastAsia"/>
                <w:kern w:val="0"/>
                <w:sz w:val="18"/>
                <w:szCs w:val="18"/>
              </w:rPr>
              <w:t>砂浆调配，墙体及检查井砌筑、浇水湿润、养护，厂区内材料运输，防潮层施工等</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B13190">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加气</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砌块墙砌体</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rPr>
                <w:rFonts w:ascii="宋体" w:hAnsi="宋体" w:cs="宋体"/>
                <w:color w:val="FF0000"/>
                <w:kern w:val="0"/>
                <w:sz w:val="18"/>
                <w:szCs w:val="18"/>
              </w:rPr>
            </w:pPr>
            <w:r w:rsidRPr="00B47E7A">
              <w:rPr>
                <w:rFonts w:ascii="宋体" w:hAnsi="宋体" w:cs="宋体"/>
                <w:color w:val="FF0000"/>
                <w:kern w:val="0"/>
                <w:sz w:val="18"/>
                <w:szCs w:val="18"/>
              </w:rPr>
              <w:t>150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15000.00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color w:val="FF0000"/>
                <w:kern w:val="0"/>
                <w:sz w:val="18"/>
                <w:szCs w:val="18"/>
              </w:rPr>
            </w:pPr>
            <w:r>
              <w:rPr>
                <w:rFonts w:ascii="宋体" w:hAnsi="宋体" w:cs="宋体" w:hint="eastAsia"/>
                <w:kern w:val="0"/>
                <w:sz w:val="18"/>
                <w:szCs w:val="18"/>
              </w:rPr>
              <w:t>砂浆调配，墙体及检查井砌筑、浇水湿润、养护，厂区内材料运输</w:t>
            </w:r>
          </w:p>
        </w:tc>
      </w:tr>
      <w:tr w:rsidR="00AE15BE" w:rsidTr="00D41491">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B13190">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墙体抹灰（内墙）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881A4E">
            <w:pPr>
              <w:widowControl/>
              <w:jc w:val="center"/>
              <w:rPr>
                <w:rFonts w:ascii="宋体" w:hAnsi="宋体" w:cs="宋体"/>
                <w:kern w:val="0"/>
                <w:sz w:val="18"/>
                <w:szCs w:val="18"/>
              </w:rPr>
            </w:pPr>
            <w:r>
              <w:rPr>
                <w:rFonts w:ascii="宋体" w:hAnsi="宋体" w:cs="宋体" w:hint="eastAsia"/>
                <w:kern w:val="0"/>
                <w:sz w:val="18"/>
                <w:szCs w:val="18"/>
              </w:rPr>
              <w:t>430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textAlignment w:val="center"/>
              <w:rPr>
                <w:rFonts w:ascii="宋体" w:hAnsi="宋体" w:cs="宋体"/>
                <w:color w:val="FF0000"/>
                <w:kern w:val="0"/>
                <w:sz w:val="18"/>
                <w:szCs w:val="18"/>
              </w:rPr>
            </w:pPr>
            <w:r w:rsidRPr="00B47E7A">
              <w:rPr>
                <w:rFonts w:ascii="宋体" w:hAnsi="宋体" w:cs="宋体"/>
                <w:color w:val="FF0000"/>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5160.00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AE15BE" w:rsidRDefault="00AE15BE" w:rsidP="00290DF7">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r w:rsidRPr="009A66BC">
              <w:rPr>
                <w:rFonts w:ascii="宋体" w:hAnsi="宋体" w:cs="宋体" w:hint="eastAsia"/>
                <w:color w:val="FF0000"/>
                <w:kern w:val="0"/>
                <w:sz w:val="18"/>
                <w:szCs w:val="18"/>
              </w:rPr>
              <w:t>（不含主材）</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16394F">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墙体抹灰（外墙）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textAlignment w:val="center"/>
              <w:rPr>
                <w:rFonts w:ascii="宋体" w:hAnsi="宋体" w:cs="宋体"/>
                <w:color w:val="FF0000"/>
                <w:kern w:val="0"/>
                <w:sz w:val="18"/>
                <w:szCs w:val="18"/>
              </w:rPr>
            </w:pPr>
            <w:r w:rsidRPr="00B47E7A">
              <w:rPr>
                <w:rFonts w:ascii="宋体" w:hAnsi="宋体" w:cs="宋体"/>
                <w:color w:val="FF0000"/>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AE15BE" w:rsidRDefault="00AE15BE" w:rsidP="009145D9">
            <w:pPr>
              <w:widowControl/>
              <w:jc w:val="left"/>
              <w:rPr>
                <w:rFonts w:ascii="宋体" w:hAnsi="宋体" w:cs="宋体"/>
                <w:kern w:val="0"/>
                <w:sz w:val="18"/>
                <w:szCs w:val="18"/>
              </w:rPr>
            </w:pP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16394F">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楼屋细石混凝土面层（4CM）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rPr>
                <w:rFonts w:ascii="宋体" w:hAnsi="宋体" w:cs="宋体"/>
                <w:color w:val="FF0000"/>
                <w:kern w:val="0"/>
                <w:sz w:val="18"/>
                <w:szCs w:val="18"/>
              </w:rPr>
            </w:pPr>
            <w:r w:rsidRPr="00B47E7A">
              <w:rPr>
                <w:rFonts w:ascii="宋体" w:hAnsi="宋体" w:cs="宋体" w:hint="eastAsia"/>
                <w:color w:val="FF0000"/>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3000.00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16394F">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地砖地面（含踢脚线）</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rPr>
                <w:rFonts w:ascii="宋体" w:hAnsi="宋体" w:cs="宋体"/>
                <w:color w:val="FF0000"/>
                <w:kern w:val="0"/>
                <w:sz w:val="18"/>
                <w:szCs w:val="18"/>
              </w:rPr>
            </w:pPr>
            <w:r w:rsidRPr="00B47E7A">
              <w:rPr>
                <w:rFonts w:ascii="宋体" w:hAnsi="宋体" w:cs="宋体"/>
                <w:color w:val="FF0000"/>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3000.00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kern w:val="0"/>
                <w:sz w:val="18"/>
                <w:szCs w:val="18"/>
              </w:rPr>
            </w:pPr>
            <w:r>
              <w:rPr>
                <w:rFonts w:ascii="宋体" w:hAnsi="宋体" w:cs="宋体" w:hint="eastAsia"/>
                <w:kern w:val="0"/>
                <w:sz w:val="18"/>
                <w:szCs w:val="18"/>
              </w:rPr>
              <w:t>砂浆调配、刷界面剂，面砖、</w:t>
            </w:r>
            <w:proofErr w:type="gramStart"/>
            <w:r>
              <w:rPr>
                <w:rFonts w:ascii="宋体" w:hAnsi="宋体" w:cs="宋体" w:hint="eastAsia"/>
                <w:kern w:val="0"/>
                <w:sz w:val="18"/>
                <w:szCs w:val="18"/>
              </w:rPr>
              <w:t>踢脚线铺贴</w:t>
            </w:r>
            <w:proofErr w:type="gramEnd"/>
            <w:r>
              <w:rPr>
                <w:rFonts w:ascii="宋体" w:hAnsi="宋体" w:cs="宋体" w:hint="eastAsia"/>
                <w:kern w:val="0"/>
                <w:sz w:val="18"/>
                <w:szCs w:val="18"/>
              </w:rPr>
              <w:t>、擦缝，厂区内材料运输</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16394F">
            <w:pPr>
              <w:widowControl/>
              <w:jc w:val="center"/>
              <w:rPr>
                <w:kern w:val="0"/>
                <w:sz w:val="20"/>
              </w:rPr>
            </w:pPr>
            <w:r>
              <w:rPr>
                <w:rFonts w:hint="eastAsia"/>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rPr>
                <w:rFonts w:ascii="宋体" w:hAnsi="宋体" w:cs="宋体"/>
                <w:kern w:val="0"/>
                <w:sz w:val="18"/>
                <w:szCs w:val="18"/>
              </w:rPr>
            </w:pPr>
            <w:r>
              <w:rPr>
                <w:rFonts w:ascii="宋体" w:hAnsi="宋体" w:cs="宋体" w:hint="eastAsia"/>
                <w:kern w:val="0"/>
                <w:sz w:val="18"/>
                <w:szCs w:val="18"/>
              </w:rPr>
              <w:t>碎石垫层整平（10cm）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B47E7A" w:rsidRDefault="00AE15BE" w:rsidP="00290DF7">
            <w:pPr>
              <w:widowControl/>
              <w:jc w:val="center"/>
              <w:rPr>
                <w:rFonts w:ascii="宋体" w:hAnsi="宋体" w:cs="宋体"/>
                <w:kern w:val="0"/>
                <w:sz w:val="18"/>
                <w:szCs w:val="18"/>
              </w:rPr>
            </w:pPr>
            <w:r w:rsidRPr="00B47E7A">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450.00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8837C9">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地面混凝土（10cm）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290DF7">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1600.00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Default="00AE15BE" w:rsidP="00290DF7">
            <w:pPr>
              <w:widowControl/>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混凝土拌制、浇筑、收光、养护，材料水平及垂直运输，脚手架搭设、拆除、跳板铺拆除、材料运输、清理归堆、在指定地点整齐码放，含钢管、扣件、</w:t>
            </w:r>
            <w:r>
              <w:rPr>
                <w:rFonts w:ascii="宋体" w:hAnsi="宋体" w:cs="宋体" w:hint="eastAsia"/>
                <w:kern w:val="0"/>
                <w:sz w:val="18"/>
                <w:szCs w:val="18"/>
              </w:rPr>
              <w:lastRenderedPageBreak/>
              <w:t>跳板等材料，按墙体面积计算</w:t>
            </w: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widowControl/>
              <w:jc w:val="center"/>
              <w:rPr>
                <w:kern w:val="0"/>
                <w:sz w:val="20"/>
              </w:rPr>
            </w:pPr>
            <w:r>
              <w:rPr>
                <w:rFonts w:hint="eastAsia"/>
                <w:kern w:val="0"/>
                <w:sz w:val="20"/>
              </w:rPr>
              <w:lastRenderedPageBreak/>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20446D" w:rsidRDefault="00AE15BE" w:rsidP="00290DF7">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所有基础及结构工程</w:t>
            </w:r>
            <w:proofErr w:type="gramStart"/>
            <w:r w:rsidRPr="0020446D">
              <w:rPr>
                <w:rFonts w:ascii="宋体" w:hAnsi="宋体" w:cs="宋体" w:hint="eastAsia"/>
                <w:color w:val="000000" w:themeColor="text1"/>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F300A1">
            <w:pPr>
              <w:widowControl/>
              <w:jc w:val="center"/>
              <w:rPr>
                <w:rFonts w:ascii="宋体" w:hAnsi="宋体" w:cs="宋体"/>
                <w:kern w:val="0"/>
                <w:sz w:val="18"/>
                <w:szCs w:val="18"/>
              </w:rPr>
            </w:pPr>
            <w:r>
              <w:rPr>
                <w:rFonts w:ascii="宋体" w:hAnsi="宋体" w:cs="宋体" w:hint="eastAsia"/>
                <w:kern w:val="0"/>
                <w:sz w:val="18"/>
                <w:szCs w:val="18"/>
              </w:rPr>
              <w:t>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F300A1">
            <w:pPr>
              <w:jc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42000.00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Pr="003E75DA" w:rsidRDefault="00AE15BE" w:rsidP="00881A4E">
            <w:pPr>
              <w:widowControl/>
              <w:jc w:val="left"/>
              <w:rPr>
                <w:rFonts w:ascii="宋体" w:hAnsi="宋体" w:cs="宋体"/>
                <w:bCs/>
                <w:color w:val="FF0000"/>
                <w:kern w:val="0"/>
                <w:sz w:val="18"/>
                <w:szCs w:val="18"/>
              </w:rPr>
            </w:pPr>
            <w:r w:rsidRPr="009C7CAA">
              <w:rPr>
                <w:rFonts w:ascii="宋体" w:hAnsi="宋体" w:cs="宋体" w:hint="eastAsia"/>
                <w:kern w:val="0"/>
                <w:sz w:val="18"/>
                <w:szCs w:val="18"/>
              </w:rPr>
              <w:t>承包范围内的工序内容：包工包料、包机械工具、包辅材（穿墙螺杆、止水螺杆、PVC套管、钢丝网、水泥支撑、密封条、铁丝、铁钉、山型扣件、螺母螺帽、步步紧、模板定位</w:t>
            </w:r>
            <w:proofErr w:type="gramStart"/>
            <w:r w:rsidRPr="009C7CAA">
              <w:rPr>
                <w:rFonts w:ascii="宋体" w:hAnsi="宋体" w:cs="宋体" w:hint="eastAsia"/>
                <w:kern w:val="0"/>
                <w:sz w:val="18"/>
                <w:szCs w:val="18"/>
              </w:rPr>
              <w:t>砼</w:t>
            </w:r>
            <w:proofErr w:type="gramEnd"/>
            <w:r w:rsidRPr="009C7CAA">
              <w:rPr>
                <w:rFonts w:ascii="宋体" w:hAnsi="宋体" w:cs="宋体" w:hint="eastAsia"/>
                <w:kern w:val="0"/>
                <w:sz w:val="18"/>
                <w:szCs w:val="18"/>
              </w:rPr>
              <w:t>支撑等）、模板支撑体系架子搭拆、楼层楼板漏浆贴、</w:t>
            </w:r>
            <w:proofErr w:type="gramStart"/>
            <w:r w:rsidRPr="009C7CAA">
              <w:rPr>
                <w:rFonts w:ascii="宋体" w:hAnsi="宋体" w:cs="宋体" w:hint="eastAsia"/>
                <w:kern w:val="0"/>
                <w:sz w:val="18"/>
                <w:szCs w:val="18"/>
              </w:rPr>
              <w:t>后浇带及</w:t>
            </w:r>
            <w:proofErr w:type="gramEnd"/>
            <w:r w:rsidRPr="009C7CAA">
              <w:rPr>
                <w:rFonts w:ascii="宋体" w:hAnsi="宋体" w:cs="宋体" w:hint="eastAsia"/>
                <w:kern w:val="0"/>
                <w:sz w:val="18"/>
                <w:szCs w:val="18"/>
              </w:rPr>
              <w:t>施工缝钢丝网安装等木工施工一切内容及辅材（不含脚手架钢管及扣件租赁费）。</w:t>
            </w:r>
            <w:r w:rsidRPr="009C7CAA">
              <w:rPr>
                <w:rFonts w:ascii="宋体" w:hAnsi="宋体" w:cs="宋体" w:hint="eastAsia"/>
                <w:bCs/>
                <w:kern w:val="0"/>
                <w:sz w:val="18"/>
                <w:szCs w:val="18"/>
              </w:rPr>
              <w:t>包质量、包工期、包安全、包文明施工、包验收，自负盈亏，符合创建市级文明工地验收发生的一切费用，</w:t>
            </w:r>
            <w:r w:rsidRPr="003E75DA">
              <w:rPr>
                <w:rFonts w:ascii="宋体" w:hAnsi="宋体" w:cs="宋体" w:hint="eastAsia"/>
                <w:bCs/>
                <w:color w:val="FF0000"/>
                <w:kern w:val="0"/>
                <w:sz w:val="18"/>
                <w:szCs w:val="18"/>
              </w:rPr>
              <w:t>注：如需垂直运输，则为吊车配合。</w:t>
            </w:r>
          </w:p>
          <w:p w:rsidR="00AE15BE" w:rsidRDefault="00AE15BE" w:rsidP="009145D9">
            <w:pPr>
              <w:widowControl/>
              <w:jc w:val="left"/>
              <w:rPr>
                <w:rFonts w:ascii="宋体" w:hAnsi="宋体" w:cs="宋体"/>
                <w:kern w:val="0"/>
                <w:sz w:val="18"/>
                <w:szCs w:val="18"/>
              </w:rPr>
            </w:pPr>
          </w:p>
        </w:tc>
      </w:tr>
      <w:tr w:rsidR="00AE15B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Pr="0020446D" w:rsidRDefault="00AE15BE" w:rsidP="00290DF7">
            <w:pPr>
              <w:widowControl/>
              <w:jc w:val="center"/>
              <w:rPr>
                <w:rFonts w:ascii="宋体" w:hAnsi="宋体" w:cs="宋体"/>
                <w:color w:val="000000" w:themeColor="text1"/>
                <w:kern w:val="0"/>
                <w:sz w:val="18"/>
                <w:szCs w:val="18"/>
              </w:rPr>
            </w:pPr>
            <w:r w:rsidRPr="0020446D">
              <w:rPr>
                <w:rFonts w:ascii="宋体" w:hAnsi="宋体" w:cs="宋体" w:hint="eastAsia"/>
                <w:color w:val="000000" w:themeColor="text1"/>
                <w:kern w:val="0"/>
                <w:sz w:val="18"/>
                <w:szCs w:val="18"/>
              </w:rPr>
              <w:t>基础</w:t>
            </w:r>
            <w:r>
              <w:rPr>
                <w:rFonts w:ascii="宋体" w:hAnsi="宋体" w:cs="宋体" w:hint="eastAsia"/>
                <w:color w:val="000000" w:themeColor="text1"/>
                <w:kern w:val="0"/>
                <w:sz w:val="18"/>
                <w:szCs w:val="18"/>
              </w:rPr>
              <w:t>及主体结构等工程所有</w:t>
            </w:r>
            <w:r w:rsidRPr="0020446D">
              <w:rPr>
                <w:rFonts w:ascii="宋体" w:hAnsi="宋体" w:cs="宋体" w:hint="eastAsia"/>
                <w:color w:val="000000" w:themeColor="text1"/>
                <w:kern w:val="0"/>
                <w:sz w:val="18"/>
                <w:szCs w:val="18"/>
              </w:rPr>
              <w:t>钢筋制安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881A4E">
            <w:pPr>
              <w:widowControl/>
              <w:jc w:val="center"/>
              <w:rPr>
                <w:rFonts w:ascii="宋体" w:hAnsi="宋体" w:cs="宋体"/>
                <w:kern w:val="0"/>
                <w:sz w:val="18"/>
                <w:szCs w:val="18"/>
              </w:rPr>
            </w:pPr>
            <w:r>
              <w:rPr>
                <w:rFonts w:ascii="宋体" w:hAnsi="宋体" w:cs="宋体" w:hint="eastAsia"/>
                <w:kern w:val="0"/>
                <w:sz w:val="18"/>
                <w:szCs w:val="18"/>
              </w:rPr>
              <w:t>16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F300A1">
            <w:pPr>
              <w:jc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AE15BE">
            <w:pPr>
              <w:jc w:val="center"/>
              <w:rPr>
                <w:rFonts w:ascii="宋体" w:hAnsi="宋体" w:cs="宋体"/>
                <w:color w:val="000000"/>
                <w:sz w:val="22"/>
                <w:szCs w:val="22"/>
              </w:rPr>
            </w:pPr>
            <w:r>
              <w:rPr>
                <w:rFonts w:hint="eastAsia"/>
                <w:color w:val="000000"/>
                <w:sz w:val="22"/>
                <w:szCs w:val="22"/>
              </w:rPr>
              <w:t>12800.00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AE15BE" w:rsidRPr="00881A4E" w:rsidRDefault="00AE15BE" w:rsidP="009145D9">
            <w:pPr>
              <w:pStyle w:val="af3"/>
              <w:widowControl/>
              <w:numPr>
                <w:ilvl w:val="0"/>
                <w:numId w:val="7"/>
              </w:numPr>
              <w:ind w:firstLineChars="0"/>
              <w:jc w:val="left"/>
              <w:rPr>
                <w:rFonts w:ascii="宋体" w:hAnsi="宋体" w:cs="宋体"/>
                <w:bCs/>
                <w:color w:val="FF0000"/>
                <w:kern w:val="0"/>
                <w:sz w:val="18"/>
                <w:szCs w:val="18"/>
              </w:rPr>
            </w:pPr>
            <w:r>
              <w:rPr>
                <w:rFonts w:ascii="宋体" w:hAnsi="宋体" w:cs="宋体" w:hint="eastAsia"/>
                <w:kern w:val="0"/>
                <w:sz w:val="18"/>
                <w:szCs w:val="18"/>
              </w:rPr>
              <w:t>钢筋制作安装、厂区内运输、含扎丝、焊条等辅材。</w:t>
            </w:r>
            <w:r w:rsidRPr="003E75DA">
              <w:rPr>
                <w:rFonts w:ascii="宋体" w:hAnsi="宋体" w:cs="宋体" w:hint="eastAsia"/>
                <w:bCs/>
                <w:color w:val="FF0000"/>
                <w:kern w:val="0"/>
                <w:sz w:val="18"/>
                <w:szCs w:val="18"/>
              </w:rPr>
              <w:t>如需垂直运输，则为吊车配合。</w:t>
            </w:r>
          </w:p>
        </w:tc>
      </w:tr>
      <w:tr w:rsidR="00AE15BE" w:rsidTr="0021292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AE15BE" w:rsidRDefault="00AE15BE" w:rsidP="00873B1F">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945510.00元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AE15BE" w:rsidTr="00F05683">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AE15BE" w:rsidRDefault="00AE15BE"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AE15BE" w:rsidRDefault="00AE15BE"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w:t>
            </w:r>
            <w:r w:rsidRPr="00F05683">
              <w:rPr>
                <w:rFonts w:ascii="宋体" w:hAnsi="宋体" w:cs="宋体" w:hint="eastAsia"/>
                <w:color w:val="FF0000"/>
                <w:kern w:val="0"/>
                <w:sz w:val="22"/>
                <w:szCs w:val="22"/>
              </w:rPr>
              <w:t>与</w:t>
            </w:r>
            <w:r>
              <w:rPr>
                <w:rFonts w:ascii="宋体" w:hAnsi="宋体" w:cs="宋体" w:hint="eastAsia"/>
                <w:color w:val="FF0000"/>
                <w:kern w:val="0"/>
                <w:sz w:val="22"/>
                <w:szCs w:val="22"/>
              </w:rPr>
              <w:t>审计结算</w:t>
            </w:r>
            <w:r w:rsidRPr="00F05683">
              <w:rPr>
                <w:rFonts w:ascii="宋体" w:hAnsi="宋体" w:cs="宋体" w:hint="eastAsia"/>
                <w:color w:val="FF0000"/>
                <w:kern w:val="0"/>
                <w:sz w:val="22"/>
                <w:szCs w:val="22"/>
              </w:rPr>
              <w:t>造价</w:t>
            </w:r>
            <w:r>
              <w:rPr>
                <w:rFonts w:ascii="宋体" w:hAnsi="宋体" w:cs="宋体" w:hint="eastAsia"/>
                <w:color w:val="FF0000"/>
                <w:kern w:val="0"/>
                <w:sz w:val="22"/>
                <w:szCs w:val="22"/>
              </w:rPr>
              <w:t>税前（不含</w:t>
            </w:r>
            <w:r w:rsidR="004A7747">
              <w:rPr>
                <w:rFonts w:ascii="宋体" w:hAnsi="宋体" w:cs="宋体" w:hint="eastAsia"/>
                <w:color w:val="FF0000"/>
                <w:kern w:val="0"/>
                <w:sz w:val="22"/>
                <w:szCs w:val="22"/>
              </w:rPr>
              <w:t>管理费、利润、</w:t>
            </w:r>
            <w:proofErr w:type="gramStart"/>
            <w:r w:rsidR="004A7747">
              <w:rPr>
                <w:rFonts w:ascii="宋体" w:hAnsi="宋体" w:cs="宋体" w:hint="eastAsia"/>
                <w:color w:val="FF0000"/>
                <w:kern w:val="0"/>
                <w:sz w:val="22"/>
                <w:szCs w:val="22"/>
              </w:rPr>
              <w:t>甲供材</w:t>
            </w:r>
            <w:proofErr w:type="gramEnd"/>
            <w:r w:rsidR="004A7747">
              <w:rPr>
                <w:rFonts w:ascii="宋体" w:hAnsi="宋体" w:cs="宋体" w:hint="eastAsia"/>
                <w:color w:val="FF0000"/>
                <w:kern w:val="0"/>
                <w:sz w:val="22"/>
                <w:szCs w:val="22"/>
              </w:rPr>
              <w:t>、</w:t>
            </w:r>
            <w:r>
              <w:rPr>
                <w:rFonts w:ascii="宋体" w:hAnsi="宋体" w:cs="宋体" w:hint="eastAsia"/>
                <w:color w:val="FF0000"/>
                <w:kern w:val="0"/>
                <w:sz w:val="22"/>
                <w:szCs w:val="22"/>
              </w:rPr>
              <w:t>安全文明措施</w:t>
            </w:r>
            <w:r w:rsidR="004A7747">
              <w:rPr>
                <w:rFonts w:ascii="宋体" w:hAnsi="宋体" w:cs="宋体" w:hint="eastAsia"/>
                <w:color w:val="FF0000"/>
                <w:kern w:val="0"/>
                <w:sz w:val="22"/>
                <w:szCs w:val="22"/>
              </w:rPr>
              <w:t>及</w:t>
            </w:r>
            <w:r>
              <w:rPr>
                <w:rFonts w:ascii="宋体" w:hAnsi="宋体" w:cs="宋体" w:hint="eastAsia"/>
                <w:color w:val="FF0000"/>
                <w:kern w:val="0"/>
                <w:sz w:val="22"/>
                <w:szCs w:val="22"/>
              </w:rPr>
              <w:t>不可竞争费）</w:t>
            </w:r>
            <w:r w:rsidRPr="00F05683">
              <w:rPr>
                <w:rFonts w:ascii="宋体" w:hAnsi="宋体" w:cs="宋体" w:hint="eastAsia"/>
                <w:color w:val="FF0000"/>
                <w:kern w:val="0"/>
                <w:sz w:val="22"/>
                <w:szCs w:val="22"/>
              </w:rPr>
              <w:t>进行下浮1</w:t>
            </w:r>
            <w:r w:rsidR="004A7747">
              <w:rPr>
                <w:rFonts w:ascii="宋体" w:hAnsi="宋体" w:cs="宋体" w:hint="eastAsia"/>
                <w:color w:val="FF0000"/>
                <w:kern w:val="0"/>
                <w:sz w:val="22"/>
                <w:szCs w:val="22"/>
              </w:rPr>
              <w:t>0</w:t>
            </w:r>
            <w:r w:rsidRPr="00F05683">
              <w:rPr>
                <w:rFonts w:ascii="宋体" w:hAnsi="宋体" w:cs="宋体" w:hint="eastAsia"/>
                <w:color w:val="FF0000"/>
                <w:kern w:val="0"/>
                <w:sz w:val="22"/>
                <w:szCs w:val="22"/>
              </w:rPr>
              <w:t>%</w:t>
            </w:r>
            <w:r>
              <w:rPr>
                <w:rFonts w:ascii="宋体" w:hAnsi="宋体" w:cs="宋体" w:hint="eastAsia"/>
                <w:color w:val="FF0000"/>
                <w:kern w:val="0"/>
                <w:sz w:val="22"/>
                <w:szCs w:val="22"/>
              </w:rPr>
              <w:t>（</w:t>
            </w:r>
            <w:r w:rsidRPr="002243CC">
              <w:rPr>
                <w:rFonts w:ascii="宋体" w:hAnsi="宋体" w:cs="宋体" w:hint="eastAsia"/>
                <w:color w:val="FF0000"/>
                <w:kern w:val="0"/>
                <w:sz w:val="22"/>
                <w:szCs w:val="22"/>
              </w:rPr>
              <w:t>乙方开具相</w:t>
            </w:r>
            <w:r>
              <w:rPr>
                <w:rFonts w:ascii="宋体" w:hAnsi="宋体" w:cs="宋体" w:hint="eastAsia"/>
                <w:color w:val="FF0000"/>
                <w:kern w:val="0"/>
                <w:sz w:val="22"/>
                <w:szCs w:val="22"/>
              </w:rPr>
              <w:t>应合法有效的增值税专用发票</w:t>
            </w:r>
            <w:r w:rsidR="004A7747">
              <w:rPr>
                <w:rFonts w:ascii="宋体" w:hAnsi="宋体" w:cs="宋体" w:hint="eastAsia"/>
                <w:color w:val="FF0000"/>
                <w:kern w:val="0"/>
                <w:sz w:val="22"/>
                <w:szCs w:val="22"/>
              </w:rPr>
              <w:t>，</w:t>
            </w:r>
            <w:r w:rsidR="004A7747" w:rsidRPr="004A7747">
              <w:rPr>
                <w:rFonts w:ascii="宋体" w:hAnsi="宋体" w:cs="宋体" w:hint="eastAsia"/>
                <w:color w:val="FF0000"/>
                <w:kern w:val="0"/>
                <w:sz w:val="22"/>
                <w:szCs w:val="22"/>
              </w:rPr>
              <w:t>甲方按所提供的发票抵扣税额承担税金</w:t>
            </w:r>
            <w:r>
              <w:rPr>
                <w:rFonts w:ascii="宋体" w:hAnsi="宋体" w:cs="宋体" w:hint="eastAsia"/>
                <w:color w:val="FF0000"/>
                <w:kern w:val="0"/>
                <w:sz w:val="22"/>
                <w:szCs w:val="22"/>
              </w:rPr>
              <w:t>）。</w:t>
            </w:r>
          </w:p>
          <w:p w:rsidR="00AE15BE" w:rsidRDefault="00AE15BE"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w:t>
            </w:r>
            <w:r w:rsidR="004A7747">
              <w:rPr>
                <w:rFonts w:ascii="宋体" w:hAnsi="宋体" w:cs="宋体" w:hint="eastAsia"/>
                <w:color w:val="FF0000"/>
                <w:kern w:val="0"/>
                <w:sz w:val="22"/>
                <w:szCs w:val="22"/>
              </w:rPr>
              <w:t>不</w:t>
            </w:r>
            <w:r>
              <w:rPr>
                <w:rFonts w:ascii="宋体" w:hAnsi="宋体" w:cs="宋体" w:hint="eastAsia"/>
                <w:color w:val="FF0000"/>
                <w:kern w:val="0"/>
                <w:sz w:val="22"/>
                <w:szCs w:val="22"/>
              </w:rPr>
              <w:t>含增值税，</w:t>
            </w:r>
            <w:r w:rsidR="004A7747" w:rsidRPr="004A7747">
              <w:rPr>
                <w:rFonts w:ascii="宋体" w:hAnsi="宋体" w:cs="宋体" w:hint="eastAsia"/>
                <w:color w:val="FF0000"/>
                <w:kern w:val="0"/>
                <w:sz w:val="22"/>
                <w:szCs w:val="22"/>
              </w:rPr>
              <w:t>乙方开具相应合法有效的增值税专用发票，甲方按所提供的发票抵扣税额承担税金</w:t>
            </w:r>
            <w:r>
              <w:rPr>
                <w:rFonts w:ascii="宋体" w:hAnsi="宋体" w:cs="宋体" w:hint="eastAsia"/>
                <w:color w:val="FF0000"/>
                <w:kern w:val="0"/>
                <w:sz w:val="22"/>
                <w:szCs w:val="22"/>
              </w:rPr>
              <w:t>。</w:t>
            </w:r>
          </w:p>
          <w:p w:rsidR="00AE15BE" w:rsidRDefault="00AE15BE"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AE15BE" w:rsidRDefault="00AE15BE" w:rsidP="00416DDC">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p w:rsidR="00AE15BE" w:rsidRDefault="00AE15BE" w:rsidP="00416DDC">
            <w:pPr>
              <w:widowControl/>
              <w:jc w:val="left"/>
              <w:textAlignment w:val="center"/>
              <w:rPr>
                <w:rFonts w:ascii="宋体" w:hAnsi="宋体" w:cs="宋体"/>
                <w:kern w:val="0"/>
                <w:sz w:val="22"/>
                <w:szCs w:val="22"/>
              </w:rPr>
            </w:pPr>
            <w:r>
              <w:rPr>
                <w:rFonts w:ascii="宋体" w:hAnsi="宋体" w:cs="宋体" w:hint="eastAsia"/>
                <w:color w:val="FF0000"/>
                <w:kern w:val="0"/>
                <w:sz w:val="22"/>
                <w:szCs w:val="22"/>
              </w:rPr>
              <w:t>5、本工程招标代理费由中标人承担。</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lastRenderedPageBreak/>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C12" w:rsidRDefault="006E5C12" w:rsidP="00FE03D1">
      <w:r>
        <w:separator/>
      </w:r>
    </w:p>
  </w:endnote>
  <w:endnote w:type="continuationSeparator" w:id="0">
    <w:p w:rsidR="006E5C12" w:rsidRDefault="006E5C12"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2E1615">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2E1615">
      <w:rPr>
        <w:kern w:val="0"/>
        <w:szCs w:val="21"/>
      </w:rPr>
      <w:fldChar w:fldCharType="begin"/>
    </w:r>
    <w:r>
      <w:rPr>
        <w:kern w:val="0"/>
        <w:szCs w:val="21"/>
      </w:rPr>
      <w:instrText xml:space="preserve"> PAGE </w:instrText>
    </w:r>
    <w:r w:rsidR="002E1615">
      <w:rPr>
        <w:kern w:val="0"/>
        <w:szCs w:val="21"/>
      </w:rPr>
      <w:fldChar w:fldCharType="separate"/>
    </w:r>
    <w:r w:rsidR="00330982">
      <w:rPr>
        <w:noProof/>
        <w:kern w:val="0"/>
        <w:szCs w:val="21"/>
      </w:rPr>
      <w:t>1</w:t>
    </w:r>
    <w:r w:rsidR="002E1615">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2E1615">
      <w:rPr>
        <w:kern w:val="0"/>
        <w:szCs w:val="21"/>
      </w:rPr>
      <w:fldChar w:fldCharType="begin"/>
    </w:r>
    <w:r>
      <w:rPr>
        <w:kern w:val="0"/>
        <w:szCs w:val="21"/>
      </w:rPr>
      <w:instrText xml:space="preserve"> NUMPAGES </w:instrText>
    </w:r>
    <w:r w:rsidR="002E1615">
      <w:rPr>
        <w:kern w:val="0"/>
        <w:szCs w:val="21"/>
      </w:rPr>
      <w:fldChar w:fldCharType="separate"/>
    </w:r>
    <w:r w:rsidR="00330982">
      <w:rPr>
        <w:noProof/>
        <w:kern w:val="0"/>
        <w:szCs w:val="21"/>
      </w:rPr>
      <w:t>10</w:t>
    </w:r>
    <w:r w:rsidR="002E1615">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C12" w:rsidRDefault="006E5C12" w:rsidP="00FE03D1">
      <w:r>
        <w:separator/>
      </w:r>
    </w:p>
  </w:footnote>
  <w:footnote w:type="continuationSeparator" w:id="0">
    <w:p w:rsidR="006E5C12" w:rsidRDefault="006E5C12"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2802242"/>
    <w:multiLevelType w:val="singleLevel"/>
    <w:tmpl w:val="72802242"/>
    <w:lvl w:ilvl="0">
      <w:start w:val="1"/>
      <w:numFmt w:val="decimal"/>
      <w:suff w:val="nothing"/>
      <w:lvlText w:val="%1、"/>
      <w:lvlJc w:val="left"/>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2DC"/>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15"/>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0982"/>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1B"/>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747"/>
    <w:rsid w:val="004A7BB8"/>
    <w:rsid w:val="004A7C92"/>
    <w:rsid w:val="004B0C13"/>
    <w:rsid w:val="004B44B0"/>
    <w:rsid w:val="004C5ED9"/>
    <w:rsid w:val="004C7981"/>
    <w:rsid w:val="004C7CF0"/>
    <w:rsid w:val="004D050D"/>
    <w:rsid w:val="004D09C8"/>
    <w:rsid w:val="004D11DF"/>
    <w:rsid w:val="004D373E"/>
    <w:rsid w:val="004D3BFB"/>
    <w:rsid w:val="004D3CE4"/>
    <w:rsid w:val="004D4072"/>
    <w:rsid w:val="004D4B6E"/>
    <w:rsid w:val="004D609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063B"/>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7CF"/>
    <w:rsid w:val="006359D9"/>
    <w:rsid w:val="00637A1A"/>
    <w:rsid w:val="0064064F"/>
    <w:rsid w:val="00640F83"/>
    <w:rsid w:val="006411CB"/>
    <w:rsid w:val="00644DBA"/>
    <w:rsid w:val="00647349"/>
    <w:rsid w:val="006474AD"/>
    <w:rsid w:val="00647989"/>
    <w:rsid w:val="006517FC"/>
    <w:rsid w:val="00652669"/>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E5C12"/>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1A4E"/>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0B93"/>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1E2"/>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5BE"/>
    <w:rsid w:val="00AE18FE"/>
    <w:rsid w:val="00AE1E79"/>
    <w:rsid w:val="00AE5261"/>
    <w:rsid w:val="00AE7816"/>
    <w:rsid w:val="00AE7DAA"/>
    <w:rsid w:val="00AF05DA"/>
    <w:rsid w:val="00AF40F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A52"/>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4750"/>
    <w:rsid w:val="00F37252"/>
    <w:rsid w:val="00F40858"/>
    <w:rsid w:val="00F42D75"/>
    <w:rsid w:val="00F44844"/>
    <w:rsid w:val="00F44DDE"/>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37928376">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5695395-767D-4225-9C64-DEEEC73E9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10</Pages>
  <Words>852</Words>
  <Characters>4861</Characters>
  <Application>Microsoft Office Word</Application>
  <DocSecurity>0</DocSecurity>
  <Lines>40</Lines>
  <Paragraphs>11</Paragraphs>
  <ScaleCrop>false</ScaleCrop>
  <Company>微软中国</Company>
  <LinksUpToDate>false</LinksUpToDate>
  <CharactersWithSpaces>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194</cp:revision>
  <cp:lastPrinted>2022-09-29T08:28:00Z</cp:lastPrinted>
  <dcterms:created xsi:type="dcterms:W3CDTF">2021-12-04T00:28:00Z</dcterms:created>
  <dcterms:modified xsi:type="dcterms:W3CDTF">2022-10-09T08:52:00Z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